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6C4" w:rsidRDefault="008406C4" w:rsidP="008406C4">
      <w:pPr>
        <w:autoSpaceDE w:val="0"/>
        <w:autoSpaceDN w:val="0"/>
        <w:adjustRightInd w:val="0"/>
        <w:spacing w:before="100" w:beforeAutospacing="1" w:after="100" w:afterAutospacing="1" w:line="280" w:lineRule="exact"/>
        <w:rPr>
          <w:rFonts w:ascii="標楷體" w:eastAsia="標楷體" w:hAnsi="標楷體" w:cs="InnMing-Extra" w:hint="eastAsia"/>
          <w:kern w:val="0"/>
          <w:sz w:val="40"/>
          <w:szCs w:val="40"/>
        </w:rPr>
      </w:pPr>
    </w:p>
    <w:p w:rsidR="008406C4" w:rsidRPr="008406C4" w:rsidRDefault="008406C4" w:rsidP="008406C4">
      <w:pPr>
        <w:autoSpaceDE w:val="0"/>
        <w:autoSpaceDN w:val="0"/>
        <w:adjustRightInd w:val="0"/>
        <w:spacing w:before="100" w:beforeAutospacing="1" w:after="100" w:afterAutospacing="1" w:line="280" w:lineRule="exact"/>
        <w:rPr>
          <w:rFonts w:ascii="標楷體" w:eastAsia="標楷體" w:hAnsi="標楷體" w:cs="InnMing-Extra"/>
          <w:kern w:val="0"/>
          <w:sz w:val="32"/>
          <w:szCs w:val="32"/>
        </w:rPr>
      </w:pPr>
      <w:proofErr w:type="gramStart"/>
      <w:r w:rsidRPr="008406C4">
        <w:rPr>
          <w:rFonts w:ascii="標楷體" w:eastAsia="標楷體" w:hAnsi="標楷體" w:cs="InnMing-Extra" w:hint="eastAsia"/>
          <w:kern w:val="0"/>
          <w:sz w:val="32"/>
          <w:szCs w:val="32"/>
        </w:rPr>
        <w:t>臺</w:t>
      </w:r>
      <w:proofErr w:type="gramEnd"/>
      <w:r w:rsidRPr="008406C4">
        <w:rPr>
          <w:rFonts w:ascii="標楷體" w:eastAsia="標楷體" w:hAnsi="標楷體" w:cs="InnMing-Extra" w:hint="eastAsia"/>
          <w:kern w:val="0"/>
          <w:sz w:val="32"/>
          <w:szCs w:val="32"/>
        </w:rPr>
        <w:t>北城市科技大學</w:t>
      </w:r>
      <w:proofErr w:type="gramStart"/>
      <w:r w:rsidRPr="008406C4">
        <w:rPr>
          <w:rFonts w:ascii="標楷體" w:eastAsia="標楷體" w:hAnsi="標楷體" w:cs="InnMing-Extra" w:hint="eastAsia"/>
          <w:kern w:val="0"/>
          <w:sz w:val="32"/>
          <w:szCs w:val="32"/>
        </w:rPr>
        <w:t>賃</w:t>
      </w:r>
      <w:proofErr w:type="gramEnd"/>
      <w:r w:rsidRPr="008406C4">
        <w:rPr>
          <w:rFonts w:ascii="標楷體" w:eastAsia="標楷體" w:hAnsi="標楷體" w:cs="InnMing-Extra" w:hint="eastAsia"/>
          <w:kern w:val="0"/>
          <w:sz w:val="32"/>
          <w:szCs w:val="32"/>
        </w:rPr>
        <w:t>居宣導：</w:t>
      </w:r>
    </w:p>
    <w:p w:rsidR="008406C4" w:rsidRPr="008406C4" w:rsidRDefault="008406C4" w:rsidP="003A4BE9">
      <w:pPr>
        <w:widowControl/>
        <w:spacing w:line="420" w:lineRule="atLeast"/>
        <w:rPr>
          <w:rFonts w:ascii="新細明體" w:eastAsia="新細明體" w:hAnsi="新細明體" w:cs="新細明體" w:hint="eastAsia"/>
          <w:color w:val="000000"/>
          <w:kern w:val="0"/>
          <w:sz w:val="26"/>
          <w:szCs w:val="26"/>
        </w:rPr>
      </w:pPr>
    </w:p>
    <w:p w:rsidR="003A4BE9" w:rsidRPr="003A4BE9" w:rsidRDefault="003A4BE9" w:rsidP="003A4BE9">
      <w:pPr>
        <w:widowControl/>
        <w:spacing w:line="420" w:lineRule="atLeast"/>
        <w:rPr>
          <w:rFonts w:ascii="新細明體" w:eastAsia="新細明體" w:hAnsi="新細明體" w:cs="新細明體"/>
          <w:color w:val="000000"/>
          <w:kern w:val="0"/>
          <w:sz w:val="26"/>
          <w:szCs w:val="26"/>
        </w:rPr>
      </w:pPr>
      <w:proofErr w:type="gramStart"/>
      <w:r w:rsidRPr="003A4BE9">
        <w:rPr>
          <w:rFonts w:ascii="新細明體" w:eastAsia="新細明體" w:hAnsi="新細明體" w:cs="新細明體" w:hint="eastAsia"/>
          <w:color w:val="000000"/>
          <w:kern w:val="0"/>
          <w:sz w:val="26"/>
          <w:szCs w:val="26"/>
        </w:rPr>
        <w:t>賃</w:t>
      </w:r>
      <w:proofErr w:type="gramEnd"/>
      <w:r w:rsidRPr="003A4BE9">
        <w:rPr>
          <w:rFonts w:ascii="新細明體" w:eastAsia="新細明體" w:hAnsi="新細明體" w:cs="新細明體" w:hint="eastAsia"/>
          <w:color w:val="000000"/>
          <w:kern w:val="0"/>
          <w:sz w:val="26"/>
          <w:szCs w:val="26"/>
        </w:rPr>
        <w:t xml:space="preserve">居生寶典 如何避開假房東詐騙 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8306"/>
      </w:tblGrid>
      <w:tr w:rsidR="003A4BE9" w:rsidRPr="003A4BE9" w:rsidTr="003A4BE9">
        <w:trPr>
          <w:tblCellSpacing w:w="0" w:type="dxa"/>
        </w:trPr>
        <w:tc>
          <w:tcPr>
            <w:tcW w:w="0" w:type="auto"/>
            <w:hideMark/>
          </w:tcPr>
          <w:p w:rsidR="003A4BE9" w:rsidRPr="003A4BE9" w:rsidRDefault="003A4BE9" w:rsidP="003A4BE9">
            <w:pPr>
              <w:widowControl/>
              <w:spacing w:line="420" w:lineRule="atLeas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3A4BE9" w:rsidRPr="003A4BE9" w:rsidTr="003A4BE9">
        <w:trPr>
          <w:tblCellSpacing w:w="0" w:type="dxa"/>
        </w:trPr>
        <w:tc>
          <w:tcPr>
            <w:tcW w:w="0" w:type="auto"/>
            <w:hideMark/>
          </w:tcPr>
          <w:p w:rsidR="003A4BE9" w:rsidRPr="003A4BE9" w:rsidRDefault="003A4BE9" w:rsidP="003A4BE9">
            <w:pPr>
              <w:widowControl/>
              <w:spacing w:line="420" w:lineRule="atLeas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</w:tbl>
    <w:p w:rsidR="003A4BE9" w:rsidRPr="003A4BE9" w:rsidRDefault="003A4BE9" w:rsidP="003A4BE9">
      <w:pPr>
        <w:widowControl/>
        <w:rPr>
          <w:rFonts w:ascii="新細明體" w:eastAsia="新細明體" w:hAnsi="新細明體" w:cs="新細明體"/>
          <w:color w:val="000000"/>
          <w:kern w:val="0"/>
          <w:sz w:val="30"/>
          <w:szCs w:val="30"/>
        </w:rPr>
      </w:pPr>
      <w:r w:rsidRPr="003A4BE9">
        <w:rPr>
          <w:rFonts w:ascii="新細明體" w:eastAsia="新細明體" w:hAnsi="新細明體" w:cs="新細明體" w:hint="eastAsia"/>
          <w:color w:val="000000"/>
          <w:kern w:val="0"/>
          <w:sz w:val="30"/>
          <w:szCs w:val="30"/>
        </w:rPr>
        <w:t>如何避開假房東詐騙</w:t>
      </w:r>
      <w:r w:rsidRPr="003A4BE9">
        <w:rPr>
          <w:rFonts w:ascii="新細明體" w:eastAsia="新細明體" w:hAnsi="新細明體" w:cs="新細明體" w:hint="eastAsia"/>
          <w:color w:val="000000"/>
          <w:kern w:val="0"/>
          <w:sz w:val="30"/>
          <w:szCs w:val="30"/>
        </w:rPr>
        <w:br/>
      </w:r>
      <w:r w:rsidRPr="003A4BE9">
        <w:rPr>
          <w:rFonts w:ascii="新細明體" w:eastAsia="新細明體" w:hAnsi="新細明體" w:cs="新細明體" w:hint="eastAsia"/>
          <w:color w:val="000000"/>
          <w:kern w:val="0"/>
          <w:sz w:val="30"/>
          <w:szCs w:val="30"/>
        </w:rPr>
        <w:br/>
        <w:t>作者／吳俊達律師</w:t>
      </w:r>
      <w:r w:rsidRPr="003A4BE9">
        <w:rPr>
          <w:rFonts w:ascii="新細明體" w:eastAsia="新細明體" w:hAnsi="新細明體" w:cs="新細明體" w:hint="eastAsia"/>
          <w:color w:val="000000"/>
          <w:kern w:val="0"/>
          <w:sz w:val="30"/>
          <w:szCs w:val="30"/>
        </w:rPr>
        <w:br/>
        <w:t>要避免「假房東」詐騙訂金或租金，房客（承租人）在給付訂金之前，或簽訂租約之前，至少要查核兩個文件：</w:t>
      </w:r>
      <w:r w:rsidRPr="003A4BE9">
        <w:rPr>
          <w:rFonts w:ascii="新細明體" w:eastAsia="新細明體" w:hAnsi="新細明體" w:cs="新細明體" w:hint="eastAsia"/>
          <w:color w:val="000000"/>
          <w:kern w:val="0"/>
          <w:sz w:val="30"/>
          <w:szCs w:val="30"/>
        </w:rPr>
        <w:br/>
      </w:r>
      <w:r w:rsidRPr="003A4BE9">
        <w:rPr>
          <w:rFonts w:ascii="新細明體" w:eastAsia="新細明體" w:hAnsi="新細明體" w:cs="新細明體" w:hint="eastAsia"/>
          <w:color w:val="000000"/>
          <w:kern w:val="0"/>
          <w:sz w:val="30"/>
          <w:szCs w:val="30"/>
        </w:rPr>
        <w:br/>
        <w:t>一、眼前這位「房東」的身分證，並要求房東提供影本和租約裝訂在一起。</w:t>
      </w:r>
      <w:r w:rsidRPr="003A4BE9">
        <w:rPr>
          <w:rFonts w:ascii="新細明體" w:eastAsia="新細明體" w:hAnsi="新細明體" w:cs="新細明體" w:hint="eastAsia"/>
          <w:color w:val="000000"/>
          <w:kern w:val="0"/>
          <w:sz w:val="30"/>
          <w:szCs w:val="30"/>
        </w:rPr>
        <w:br/>
        <w:t>身份證正本看下有沒變造痕跡。</w:t>
      </w:r>
      <w:r w:rsidRPr="003A4BE9">
        <w:rPr>
          <w:rFonts w:ascii="新細明體" w:eastAsia="新細明體" w:hAnsi="新細明體" w:cs="新細明體" w:hint="eastAsia"/>
          <w:color w:val="000000"/>
          <w:kern w:val="0"/>
          <w:sz w:val="30"/>
          <w:szCs w:val="30"/>
        </w:rPr>
        <w:br/>
      </w:r>
      <w:r w:rsidRPr="003A4BE9">
        <w:rPr>
          <w:rFonts w:ascii="新細明體" w:eastAsia="新細明體" w:hAnsi="新細明體" w:cs="新細明體" w:hint="eastAsia"/>
          <w:color w:val="000000"/>
          <w:kern w:val="0"/>
          <w:sz w:val="30"/>
          <w:szCs w:val="30"/>
        </w:rPr>
        <w:br/>
        <w:t>二、請「房東」提供房屋所有權狀，核對和租屋地址、身份證姓名、字號是否相符，並要求提供權狀影本與租約裝訂在一起。</w:t>
      </w:r>
      <w:r w:rsidRPr="003A4BE9">
        <w:rPr>
          <w:rFonts w:ascii="新細明體" w:eastAsia="新細明體" w:hAnsi="新細明體" w:cs="新細明體" w:hint="eastAsia"/>
          <w:color w:val="000000"/>
          <w:kern w:val="0"/>
          <w:sz w:val="30"/>
          <w:szCs w:val="30"/>
        </w:rPr>
        <w:br/>
      </w:r>
      <w:r w:rsidRPr="003A4BE9">
        <w:rPr>
          <w:rFonts w:ascii="新細明體" w:eastAsia="新細明體" w:hAnsi="新細明體" w:cs="新細明體" w:hint="eastAsia"/>
          <w:color w:val="000000"/>
          <w:kern w:val="0"/>
          <w:sz w:val="30"/>
          <w:szCs w:val="30"/>
        </w:rPr>
        <w:br/>
        <w:t>三、最後，一次付一年租金並非妥適方案。</w:t>
      </w:r>
      <w:r w:rsidRPr="003A4BE9">
        <w:rPr>
          <w:rFonts w:ascii="新細明體" w:eastAsia="新細明體" w:hAnsi="新細明體" w:cs="新細明體" w:hint="eastAsia"/>
          <w:color w:val="000000"/>
          <w:kern w:val="0"/>
          <w:sz w:val="30"/>
          <w:szCs w:val="30"/>
        </w:rPr>
        <w:br/>
        <w:t>尤其，一年租屋「變數」很多，室友好壞、鄰居麻煩、屋</w:t>
      </w:r>
      <w:proofErr w:type="gramStart"/>
      <w:r w:rsidRPr="003A4BE9">
        <w:rPr>
          <w:rFonts w:ascii="新細明體" w:eastAsia="新細明體" w:hAnsi="新細明體" w:cs="新細明體" w:hint="eastAsia"/>
          <w:color w:val="000000"/>
          <w:kern w:val="0"/>
          <w:sz w:val="30"/>
          <w:szCs w:val="30"/>
        </w:rPr>
        <w:t>況</w:t>
      </w:r>
      <w:proofErr w:type="gramEnd"/>
      <w:r w:rsidRPr="003A4BE9">
        <w:rPr>
          <w:rFonts w:ascii="新細明體" w:eastAsia="新細明體" w:hAnsi="新細明體" w:cs="新細明體" w:hint="eastAsia"/>
          <w:color w:val="000000"/>
          <w:kern w:val="0"/>
          <w:sz w:val="30"/>
          <w:szCs w:val="30"/>
        </w:rPr>
        <w:t>老舊瑕疵、自身因素（如學生休學、工作離職）等，均可能改變「承</w:t>
      </w:r>
      <w:r w:rsidRPr="003A4BE9">
        <w:rPr>
          <w:rFonts w:ascii="新細明體" w:eastAsia="新細明體" w:hAnsi="新細明體" w:cs="新細明體" w:hint="eastAsia"/>
          <w:color w:val="000000"/>
          <w:kern w:val="0"/>
          <w:sz w:val="30"/>
          <w:szCs w:val="30"/>
        </w:rPr>
        <w:lastRenderedPageBreak/>
        <w:t>租意願」，而租金一旦進了房東口袋就很難要求房東退還。因此，不建議一次支付高額租金。</w:t>
      </w:r>
      <w:r w:rsidRPr="003A4BE9">
        <w:rPr>
          <w:rFonts w:ascii="新細明體" w:eastAsia="新細明體" w:hAnsi="新細明體" w:cs="新細明體" w:hint="eastAsia"/>
          <w:color w:val="000000"/>
          <w:kern w:val="0"/>
          <w:sz w:val="30"/>
          <w:szCs w:val="30"/>
        </w:rPr>
        <w:br/>
      </w:r>
      <w:r w:rsidRPr="003A4BE9">
        <w:rPr>
          <w:rFonts w:ascii="新細明體" w:eastAsia="新細明體" w:hAnsi="新細明體" w:cs="新細明體" w:hint="eastAsia"/>
          <w:color w:val="000000"/>
          <w:kern w:val="0"/>
          <w:sz w:val="30"/>
          <w:szCs w:val="30"/>
        </w:rPr>
        <w:br/>
        <w:t>如果因為優惠而支付整年份的高額租金，房客務必和房東談好， 在租約條款中明確保留「提前終止租約」的可能性：</w:t>
      </w:r>
      <w:r w:rsidRPr="003A4BE9">
        <w:rPr>
          <w:rFonts w:ascii="新細明體" w:eastAsia="新細明體" w:hAnsi="新細明體" w:cs="新細明體" w:hint="eastAsia"/>
          <w:color w:val="000000"/>
          <w:kern w:val="0"/>
          <w:sz w:val="30"/>
          <w:szCs w:val="30"/>
        </w:rPr>
        <w:br/>
        <w:t>承租人可以給房東兩個月房租計算的租金，換取任意提前終止權，一旦房客提前終止，房東同意退還「計算到提前終止時」目前多收的租金。</w:t>
      </w:r>
      <w:r w:rsidRPr="003A4BE9">
        <w:rPr>
          <w:rFonts w:ascii="新細明體" w:eastAsia="新細明體" w:hAnsi="新細明體" w:cs="新細明體" w:hint="eastAsia"/>
          <w:color w:val="000000"/>
          <w:kern w:val="0"/>
          <w:sz w:val="30"/>
          <w:szCs w:val="30"/>
        </w:rPr>
        <w:br/>
      </w:r>
      <w:r w:rsidRPr="003A4BE9">
        <w:rPr>
          <w:rFonts w:ascii="新細明體" w:eastAsia="新細明體" w:hAnsi="新細明體" w:cs="新細明體" w:hint="eastAsia"/>
          <w:color w:val="000000"/>
          <w:kern w:val="0"/>
          <w:sz w:val="30"/>
          <w:szCs w:val="30"/>
        </w:rPr>
        <w:br/>
      </w:r>
      <w:r w:rsidRPr="003A4BE9">
        <w:rPr>
          <w:rFonts w:ascii="新細明體" w:eastAsia="新細明體" w:hAnsi="新細明體" w:cs="新細明體" w:hint="eastAsia"/>
          <w:color w:val="000000"/>
          <w:kern w:val="0"/>
          <w:sz w:val="30"/>
          <w:szCs w:val="30"/>
        </w:rPr>
        <w:br/>
        <w:t>新聞參考：</w:t>
      </w:r>
      <w:r w:rsidRPr="003A4BE9">
        <w:rPr>
          <w:rFonts w:ascii="新細明體" w:eastAsia="新細明體" w:hAnsi="新細明體" w:cs="新細明體" w:hint="eastAsia"/>
          <w:color w:val="000000"/>
          <w:kern w:val="0"/>
          <w:sz w:val="30"/>
          <w:szCs w:val="30"/>
        </w:rPr>
        <w:br/>
      </w:r>
      <w:r w:rsidRPr="003A4BE9">
        <w:rPr>
          <w:rFonts w:ascii="新細明體" w:eastAsia="新細明體" w:hAnsi="新細明體" w:cs="新細明體" w:hint="eastAsia"/>
          <w:color w:val="000000"/>
          <w:kern w:val="0"/>
          <w:sz w:val="30"/>
          <w:szCs w:val="30"/>
        </w:rPr>
        <w:br/>
      </w:r>
      <w:r w:rsidRPr="003A4BE9">
        <w:rPr>
          <w:rFonts w:ascii="新細明體" w:eastAsia="新細明體" w:hAnsi="新細明體" w:cs="新細明體" w:hint="eastAsia"/>
          <w:color w:val="000000"/>
          <w:kern w:val="0"/>
          <w:sz w:val="30"/>
          <w:szCs w:val="30"/>
        </w:rPr>
        <w:br/>
        <w:t>【蘋果日報新聞】優惠年繳房租詐20大學生，假房東</w:t>
      </w:r>
      <w:proofErr w:type="gramStart"/>
      <w:r w:rsidRPr="003A4BE9">
        <w:rPr>
          <w:rFonts w:ascii="新細明體" w:eastAsia="新細明體" w:hAnsi="新細明體" w:cs="新細明體" w:hint="eastAsia"/>
          <w:color w:val="000000"/>
          <w:kern w:val="0"/>
          <w:sz w:val="30"/>
          <w:szCs w:val="30"/>
        </w:rPr>
        <w:t>捲</w:t>
      </w:r>
      <w:proofErr w:type="gramEnd"/>
      <w:r w:rsidRPr="003A4BE9">
        <w:rPr>
          <w:rFonts w:ascii="新細明體" w:eastAsia="新細明體" w:hAnsi="新細明體" w:cs="新細明體" w:hint="eastAsia"/>
          <w:color w:val="000000"/>
          <w:kern w:val="0"/>
          <w:sz w:val="30"/>
          <w:szCs w:val="30"/>
        </w:rPr>
        <w:t>百萬元失聯</w:t>
      </w:r>
      <w:r w:rsidRPr="003A4BE9">
        <w:rPr>
          <w:rFonts w:ascii="新細明體" w:eastAsia="新細明體" w:hAnsi="新細明體" w:cs="新細明體" w:hint="eastAsia"/>
          <w:color w:val="000000"/>
          <w:kern w:val="0"/>
          <w:sz w:val="30"/>
          <w:szCs w:val="30"/>
        </w:rPr>
        <w:br/>
      </w:r>
      <w:r w:rsidRPr="003A4BE9">
        <w:rPr>
          <w:rFonts w:ascii="新細明體" w:eastAsia="新細明體" w:hAnsi="新細明體" w:cs="新細明體" w:hint="eastAsia"/>
          <w:color w:val="000000"/>
          <w:kern w:val="0"/>
          <w:sz w:val="30"/>
          <w:szCs w:val="30"/>
        </w:rPr>
        <w:br/>
        <w:t>一名28歲的黃姓女子，</w:t>
      </w:r>
      <w:proofErr w:type="gramStart"/>
      <w:r w:rsidRPr="003A4BE9">
        <w:rPr>
          <w:rFonts w:ascii="新細明體" w:eastAsia="新細明體" w:hAnsi="新細明體" w:cs="新細明體" w:hint="eastAsia"/>
          <w:color w:val="000000"/>
          <w:kern w:val="0"/>
          <w:sz w:val="30"/>
          <w:szCs w:val="30"/>
        </w:rPr>
        <w:t>在臉書各</w:t>
      </w:r>
      <w:proofErr w:type="gramEnd"/>
      <w:r w:rsidRPr="003A4BE9">
        <w:rPr>
          <w:rFonts w:ascii="新細明體" w:eastAsia="新細明體" w:hAnsi="新細明體" w:cs="新細明體" w:hint="eastAsia"/>
          <w:color w:val="000000"/>
          <w:kern w:val="0"/>
          <w:sz w:val="30"/>
          <w:szCs w:val="30"/>
        </w:rPr>
        <w:t>社團張貼出北市多處套房出租的訊息，還用年繳、半年繳享租金優惠等理由，誘騙被害人支付6萬多元租金，但是簽約收收款</w:t>
      </w:r>
      <w:proofErr w:type="gramStart"/>
      <w:r w:rsidRPr="003A4BE9">
        <w:rPr>
          <w:rFonts w:ascii="新細明體" w:eastAsia="新細明體" w:hAnsi="新細明體" w:cs="新細明體" w:hint="eastAsia"/>
          <w:color w:val="000000"/>
          <w:kern w:val="0"/>
          <w:sz w:val="30"/>
          <w:szCs w:val="30"/>
        </w:rPr>
        <w:t>後就謊稱</w:t>
      </w:r>
      <w:proofErr w:type="gramEnd"/>
      <w:r w:rsidRPr="003A4BE9">
        <w:rPr>
          <w:rFonts w:ascii="新細明體" w:eastAsia="新細明體" w:hAnsi="新細明體" w:cs="新細明體" w:hint="eastAsia"/>
          <w:color w:val="000000"/>
          <w:kern w:val="0"/>
          <w:sz w:val="30"/>
          <w:szCs w:val="30"/>
        </w:rPr>
        <w:t>「有房客自殺」、「自</w:t>
      </w:r>
      <w:r w:rsidRPr="003A4BE9">
        <w:rPr>
          <w:rFonts w:ascii="新細明體" w:eastAsia="新細明體" w:hAnsi="新細明體" w:cs="新細明體" w:hint="eastAsia"/>
          <w:color w:val="000000"/>
          <w:kern w:val="0"/>
          <w:sz w:val="30"/>
          <w:szCs w:val="30"/>
        </w:rPr>
        <w:lastRenderedPageBreak/>
        <w:t>己車禍住院」等理由避不見面，今年6月至9月約有20名學生受騙報警，警方估計黃女詐騙所得近百萬元，終於在9月底，由士林警分局將黃女傳喚到案，她辯稱沒工作缺</w:t>
      </w:r>
      <w:proofErr w:type="gramStart"/>
      <w:r w:rsidRPr="003A4BE9">
        <w:rPr>
          <w:rFonts w:ascii="新細明體" w:eastAsia="新細明體" w:hAnsi="新細明體" w:cs="新細明體" w:hint="eastAsia"/>
          <w:color w:val="000000"/>
          <w:kern w:val="0"/>
          <w:sz w:val="30"/>
          <w:szCs w:val="30"/>
        </w:rPr>
        <w:t>錢才騙學生</w:t>
      </w:r>
      <w:proofErr w:type="gramEnd"/>
      <w:r w:rsidRPr="003A4BE9">
        <w:rPr>
          <w:rFonts w:ascii="新細明體" w:eastAsia="新細明體" w:hAnsi="新細明體" w:cs="新細明體" w:hint="eastAsia"/>
          <w:color w:val="000000"/>
          <w:kern w:val="0"/>
          <w:sz w:val="30"/>
          <w:szCs w:val="30"/>
        </w:rPr>
        <w:t>的錢，被警方依詐欺罪函送士林地檢署偵辦。</w:t>
      </w:r>
      <w:r w:rsidRPr="003A4BE9">
        <w:rPr>
          <w:rFonts w:ascii="新細明體" w:eastAsia="新細明體" w:hAnsi="新細明體" w:cs="新細明體" w:hint="eastAsia"/>
          <w:color w:val="000000"/>
          <w:kern w:val="0"/>
          <w:sz w:val="30"/>
          <w:szCs w:val="30"/>
        </w:rPr>
        <w:br/>
      </w:r>
      <w:r w:rsidRPr="003A4BE9">
        <w:rPr>
          <w:rFonts w:ascii="新細明體" w:eastAsia="新細明體" w:hAnsi="新細明體" w:cs="新細明體" w:hint="eastAsia"/>
          <w:color w:val="000000"/>
          <w:kern w:val="0"/>
          <w:sz w:val="30"/>
          <w:szCs w:val="30"/>
        </w:rPr>
        <w:br/>
        <w:t>士林警方調查，黃女自己先在文林路、中正路等地租屋，然後利用房東委託保管的鑰匙，假扮房東</w:t>
      </w:r>
      <w:proofErr w:type="gramStart"/>
      <w:r w:rsidRPr="003A4BE9">
        <w:rPr>
          <w:rFonts w:ascii="新細明體" w:eastAsia="新細明體" w:hAnsi="新細明體" w:cs="新細明體" w:hint="eastAsia"/>
          <w:color w:val="000000"/>
          <w:kern w:val="0"/>
          <w:sz w:val="30"/>
          <w:szCs w:val="30"/>
        </w:rPr>
        <w:t>在臉書社團</w:t>
      </w:r>
      <w:proofErr w:type="gramEnd"/>
      <w:r w:rsidRPr="003A4BE9">
        <w:rPr>
          <w:rFonts w:ascii="新細明體" w:eastAsia="新細明體" w:hAnsi="新細明體" w:cs="新細明體" w:hint="eastAsia"/>
          <w:color w:val="000000"/>
          <w:kern w:val="0"/>
          <w:sz w:val="30"/>
          <w:szCs w:val="30"/>
        </w:rPr>
        <w:t>張貼轉租訊息，等多名大學生看屋後，再以一次繳清整年租金，就可以優惠月租7000元降到5500元，還能享有前2個月免水電費，誘騙大學生一次繳租6萬多元。</w:t>
      </w:r>
      <w:r w:rsidRPr="003A4BE9">
        <w:rPr>
          <w:rFonts w:ascii="新細明體" w:eastAsia="新細明體" w:hAnsi="新細明體" w:cs="新細明體" w:hint="eastAsia"/>
          <w:color w:val="000000"/>
          <w:kern w:val="0"/>
          <w:sz w:val="30"/>
          <w:szCs w:val="30"/>
        </w:rPr>
        <w:br/>
      </w:r>
      <w:r w:rsidRPr="003A4BE9">
        <w:rPr>
          <w:rFonts w:ascii="新細明體" w:eastAsia="新細明體" w:hAnsi="新細明體" w:cs="新細明體" w:hint="eastAsia"/>
          <w:color w:val="000000"/>
          <w:kern w:val="0"/>
          <w:sz w:val="30"/>
          <w:szCs w:val="30"/>
        </w:rPr>
        <w:br/>
        <w:t xml:space="preserve">直到有2名大學生7月繳出一整年租金後，但是8月準備入住迎接開學時，卻拿不到鑰匙更無法入住，聯繫黃女卻接到「有房客自殺，因此受到驚嚇在醫院休養」及「自己車禍住院」的LINE訊息，一再拖延甚至乾脆失聯，被害學生憤而跟警方報案，痛罵黃女「太可惡！」（突發中心張芳榮／台北報導） </w:t>
      </w:r>
    </w:p>
    <w:p w:rsidR="00BB75D8" w:rsidRPr="003A4BE9" w:rsidRDefault="00BB75D8"/>
    <w:sectPr w:rsidR="00BB75D8" w:rsidRPr="003A4BE9" w:rsidSect="00BB75D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253E" w:rsidRDefault="001C253E" w:rsidP="008406C4">
      <w:r>
        <w:separator/>
      </w:r>
    </w:p>
  </w:endnote>
  <w:endnote w:type="continuationSeparator" w:id="0">
    <w:p w:rsidR="001C253E" w:rsidRDefault="001C253E" w:rsidP="008406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InnMing-Extra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253E" w:rsidRDefault="001C253E" w:rsidP="008406C4">
      <w:r>
        <w:separator/>
      </w:r>
    </w:p>
  </w:footnote>
  <w:footnote w:type="continuationSeparator" w:id="0">
    <w:p w:rsidR="001C253E" w:rsidRDefault="001C253E" w:rsidP="008406C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A4BE9"/>
    <w:rsid w:val="001C253E"/>
    <w:rsid w:val="00247D92"/>
    <w:rsid w:val="00263AAB"/>
    <w:rsid w:val="003A4BE9"/>
    <w:rsid w:val="008406C4"/>
    <w:rsid w:val="00BB75D8"/>
    <w:rsid w:val="00C83B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5D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406C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8406C4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8406C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8406C4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185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56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730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709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58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6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8" w:space="0" w:color="CDCDCD"/>
                            <w:bottom w:val="none" w:sz="0" w:space="0" w:color="auto"/>
                            <w:right w:val="single" w:sz="8" w:space="0" w:color="CDCDCD"/>
                          </w:divBdr>
                          <w:divsChild>
                            <w:div w:id="115296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4918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4665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17903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86152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33601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09769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55279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60506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7224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407663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3135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21166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961330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single" w:sz="8" w:space="0" w:color="CCCCCC"/>
                                                                                    <w:bottom w:val="none" w:sz="0" w:space="0" w:color="auto"/>
                                                                                    <w:right w:val="single" w:sz="8" w:space="0" w:color="CCCCCC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365650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403505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073988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933328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140</Words>
  <Characters>802</Characters>
  <Application>Microsoft Office Word</Application>
  <DocSecurity>0</DocSecurity>
  <Lines>6</Lines>
  <Paragraphs>1</Paragraphs>
  <ScaleCrop>false</ScaleCrop>
  <Company/>
  <LinksUpToDate>false</LinksUpToDate>
  <CharactersWithSpaces>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林錫男</dc:creator>
  <cp:lastModifiedBy>林錫男</cp:lastModifiedBy>
  <cp:revision>2</cp:revision>
  <dcterms:created xsi:type="dcterms:W3CDTF">2017-11-02T04:54:00Z</dcterms:created>
  <dcterms:modified xsi:type="dcterms:W3CDTF">2017-12-05T03:30:00Z</dcterms:modified>
</cp:coreProperties>
</file>